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E3" w:rsidRPr="000A6835" w:rsidRDefault="001C72E3" w:rsidP="001C72E3">
      <w:pPr>
        <w:pStyle w:val="Tekstpodstawowy"/>
        <w:rPr>
          <w:rFonts w:ascii="Calibri" w:hAnsi="Calibri" w:cs="Calibri"/>
          <w:b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lang w:val="en-US"/>
        </w:rPr>
        <w:t>I</w:t>
      </w:r>
      <w:r w:rsidRPr="000A6835">
        <w:rPr>
          <w:rFonts w:ascii="Calibri" w:hAnsi="Calibri" w:cs="Calibri"/>
          <w:b/>
          <w:lang w:val="en-US"/>
        </w:rPr>
        <w:t xml:space="preserve">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</w:p>
    <w:p w:rsidR="00E010A3" w:rsidRDefault="00E010A3" w:rsidP="00771B8C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E010A3" w:rsidRDefault="001C72E3" w:rsidP="001C72E3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 ( _____ / 5 punktów)</w:t>
      </w:r>
      <w:r>
        <w:rPr>
          <w:rFonts w:ascii="Arial" w:hAnsi="Arial" w:cs="Arial"/>
          <w:b/>
          <w:sz w:val="20"/>
          <w:szCs w:val="20"/>
        </w:rPr>
        <w:br/>
      </w:r>
      <w:r w:rsidR="0082077B">
        <w:rPr>
          <w:rFonts w:ascii="Arial" w:hAnsi="Arial" w:cs="Arial"/>
          <w:b/>
          <w:sz w:val="20"/>
          <w:szCs w:val="20"/>
        </w:rPr>
        <w:t>Połącz poniższe wyrazy, tworząc poprawne wyrażenia.</w:t>
      </w:r>
    </w:p>
    <w:p w:rsidR="00E010A3" w:rsidRDefault="00E010A3" w:rsidP="00771B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10A3" w:rsidRDefault="0082077B" w:rsidP="00771B8C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move </w:t>
      </w:r>
      <w:r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A  door</w:t>
      </w:r>
    </w:p>
    <w:p w:rsidR="00E010A3" w:rsidRDefault="0082077B" w:rsidP="00771B8C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rent </w:t>
      </w:r>
      <w:r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B  drawers</w:t>
      </w:r>
    </w:p>
    <w:p w:rsidR="00E010A3" w:rsidRDefault="0082077B" w:rsidP="00771B8C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next </w:t>
      </w:r>
      <w:r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C  table</w:t>
      </w:r>
    </w:p>
    <w:p w:rsidR="00E010A3" w:rsidRDefault="0082077B" w:rsidP="00771B8C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 coffee </w:t>
      </w:r>
      <w:r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D  house</w:t>
      </w:r>
    </w:p>
    <w:p w:rsidR="00E010A3" w:rsidRDefault="0082077B" w:rsidP="00771B8C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 chest of </w:t>
      </w:r>
      <w:r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E  a flat</w:t>
      </w:r>
    </w:p>
    <w:p w:rsidR="00E010A3" w:rsidRDefault="00E010A3" w:rsidP="00771B8C">
      <w:pPr>
        <w:spacing w:after="0" w:line="36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E010A3" w:rsidRPr="00771B8C" w:rsidRDefault="001C72E3" w:rsidP="001C72E3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bookmarkStart w:id="1" w:name="_Hlk520973025"/>
      <w:r>
        <w:rPr>
          <w:rFonts w:ascii="Arial" w:hAnsi="Arial" w:cs="Arial"/>
          <w:b/>
          <w:sz w:val="20"/>
          <w:szCs w:val="20"/>
        </w:rPr>
        <w:t>Zadanie 2 ( _____ / 4 punkty)</w:t>
      </w:r>
      <w:r>
        <w:rPr>
          <w:rFonts w:ascii="Arial" w:hAnsi="Arial" w:cs="Arial"/>
          <w:b/>
          <w:sz w:val="20"/>
          <w:szCs w:val="20"/>
        </w:rPr>
        <w:br/>
      </w:r>
      <w:r w:rsidR="0082077B" w:rsidRPr="00771B8C">
        <w:rPr>
          <w:rFonts w:ascii="Arial" w:hAnsi="Arial" w:cs="Arial"/>
          <w:b/>
          <w:sz w:val="20"/>
          <w:szCs w:val="20"/>
        </w:rPr>
        <w:t xml:space="preserve">Zakreśl przymiotnik, który nie tworzy zwrotu z </w:t>
      </w:r>
      <w:r w:rsidR="00423A30" w:rsidRPr="00771B8C">
        <w:rPr>
          <w:rFonts w:ascii="Arial" w:hAnsi="Arial" w:cs="Arial"/>
          <w:b/>
          <w:sz w:val="20"/>
          <w:szCs w:val="20"/>
        </w:rPr>
        <w:t>wy</w:t>
      </w:r>
      <w:r w:rsidR="00423A30">
        <w:rPr>
          <w:rFonts w:ascii="Arial" w:hAnsi="Arial" w:cs="Arial"/>
          <w:b/>
          <w:sz w:val="20"/>
          <w:szCs w:val="20"/>
        </w:rPr>
        <w:t>róż</w:t>
      </w:r>
      <w:r w:rsidR="00423A30" w:rsidRPr="00771B8C">
        <w:rPr>
          <w:rFonts w:ascii="Arial" w:hAnsi="Arial" w:cs="Arial"/>
          <w:b/>
          <w:sz w:val="20"/>
          <w:szCs w:val="20"/>
        </w:rPr>
        <w:t>n</w:t>
      </w:r>
      <w:r w:rsidR="00423A30">
        <w:rPr>
          <w:rFonts w:ascii="Arial" w:hAnsi="Arial" w:cs="Arial"/>
          <w:b/>
          <w:sz w:val="20"/>
          <w:szCs w:val="20"/>
        </w:rPr>
        <w:t>ion</w:t>
      </w:r>
      <w:r w:rsidR="00423A30" w:rsidRPr="00771B8C">
        <w:rPr>
          <w:rFonts w:ascii="Arial" w:hAnsi="Arial" w:cs="Arial"/>
          <w:b/>
          <w:sz w:val="20"/>
          <w:szCs w:val="20"/>
        </w:rPr>
        <w:t>ym</w:t>
      </w:r>
      <w:r w:rsidR="0082077B" w:rsidRPr="00771B8C">
        <w:rPr>
          <w:rFonts w:ascii="Arial" w:hAnsi="Arial" w:cs="Arial"/>
          <w:b/>
          <w:sz w:val="20"/>
          <w:szCs w:val="20"/>
        </w:rPr>
        <w:t xml:space="preserve"> </w:t>
      </w:r>
      <w:r w:rsidR="00423A30">
        <w:rPr>
          <w:rFonts w:ascii="Arial" w:hAnsi="Arial" w:cs="Arial"/>
          <w:b/>
          <w:sz w:val="20"/>
          <w:szCs w:val="20"/>
        </w:rPr>
        <w:t>rzeczownikiem</w:t>
      </w:r>
      <w:r w:rsidR="0082077B" w:rsidRPr="00771B8C">
        <w:rPr>
          <w:rFonts w:ascii="Arial" w:hAnsi="Arial" w:cs="Arial"/>
          <w:b/>
          <w:sz w:val="20"/>
          <w:szCs w:val="20"/>
        </w:rPr>
        <w:t>.</w:t>
      </w:r>
    </w:p>
    <w:bookmarkEnd w:id="1"/>
    <w:p w:rsidR="00E010A3" w:rsidRDefault="00E010A3" w:rsidP="00771B8C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010A3" w:rsidRDefault="0082077B" w:rsidP="00771B8C">
      <w:pPr>
        <w:spacing w:after="0" w:line="48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a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>cosy / polluted / spacious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room</w:t>
      </w:r>
    </w:p>
    <w:p w:rsidR="00E010A3" w:rsidRDefault="0082077B" w:rsidP="00771B8C">
      <w:pPr>
        <w:spacing w:after="0" w:line="48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a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>lively / messy / sunny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attic</w:t>
      </w:r>
    </w:p>
    <w:p w:rsidR="00E010A3" w:rsidRDefault="0082077B" w:rsidP="00771B8C">
      <w:pPr>
        <w:spacing w:after="0" w:line="48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  a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>fitted /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 xml:space="preserve">dark / tiny </w:t>
      </w:r>
      <w:r>
        <w:rPr>
          <w:rFonts w:ascii="Arial" w:hAnsi="Arial" w:cs="Arial"/>
          <w:b/>
          <w:sz w:val="20"/>
          <w:szCs w:val="20"/>
          <w:lang w:val="en-US"/>
        </w:rPr>
        <w:t>garage</w:t>
      </w:r>
    </w:p>
    <w:p w:rsidR="00E010A3" w:rsidRDefault="0082077B" w:rsidP="00771B8C">
      <w:pPr>
        <w:spacing w:after="0" w:line="48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 a(n) </w:t>
      </w:r>
      <w:r>
        <w:rPr>
          <w:rFonts w:ascii="Arial" w:hAnsi="Arial" w:cs="Arial"/>
          <w:i/>
          <w:sz w:val="20"/>
          <w:szCs w:val="20"/>
          <w:lang w:val="en-US"/>
        </w:rPr>
        <w:t>luxurious / untidy / overlooking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flat</w:t>
      </w:r>
    </w:p>
    <w:p w:rsidR="00E010A3" w:rsidRDefault="00E010A3" w:rsidP="00771B8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E010A3" w:rsidRDefault="001C72E3" w:rsidP="00771B8C">
      <w:pPr>
        <w:spacing w:after="0" w:line="360" w:lineRule="auto"/>
      </w:pPr>
      <w:r>
        <w:rPr>
          <w:rFonts w:ascii="Arial" w:hAnsi="Arial" w:cs="Arial"/>
          <w:b/>
          <w:sz w:val="20"/>
          <w:szCs w:val="20"/>
        </w:rPr>
        <w:t>Zadanie 3 ( _____ / 6 punktów)</w:t>
      </w:r>
      <w:r>
        <w:rPr>
          <w:rFonts w:ascii="Arial" w:hAnsi="Arial" w:cs="Arial"/>
          <w:b/>
          <w:sz w:val="20"/>
          <w:szCs w:val="20"/>
        </w:rPr>
        <w:br/>
      </w:r>
      <w:r w:rsidR="0082077B" w:rsidRPr="00771B8C">
        <w:rPr>
          <w:rFonts w:ascii="Arial" w:hAnsi="Arial" w:cs="Arial"/>
          <w:b/>
          <w:sz w:val="20"/>
          <w:szCs w:val="20"/>
        </w:rPr>
        <w:t>Uzupełnij poniższe zdania przymiotnikami z ramki. Jeden przymiotnik został podany dodatkowo i nie pasuje do żadnej luki.</w:t>
      </w:r>
    </w:p>
    <w:p w:rsidR="00E010A3" w:rsidRDefault="0082077B" w:rsidP="00771B8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118745</wp:posOffset>
                </wp:positionV>
                <wp:extent cx="4372610" cy="305435"/>
                <wp:effectExtent l="0" t="0" r="28575" b="1905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84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10A3" w:rsidRDefault="0082077B">
                            <w:pPr>
                              <w:pStyle w:val="Zawartoramki"/>
                              <w:spacing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comfortable    messy    modern   polluted    quiet    sunny   tidy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Pole tekstowe 2" o:spid="_x0000_s1026" style="position:absolute;margin-left:46.4pt;margin-top:9.35pt;width:344.3pt;height:24.05pt;z-index: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" strokeweight=".26mm">
                <v:textbox>
                  <w:txbxContent>
                    <w:p w:rsidR="00E010A3" w:rsidRDefault="0082077B">
                      <w:pPr>
                        <w:pStyle w:val="Zawartoramki"/>
                        <w:spacing w:line="36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comfortable    messy    modern   polluted    quiet    sunny   tidy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010A3" w:rsidRDefault="00E010A3" w:rsidP="00771B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10A3" w:rsidRDefault="00E010A3" w:rsidP="00771B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10A3" w:rsidRDefault="0082077B" w:rsidP="00771B8C">
      <w:pPr>
        <w:spacing w:after="0" w:line="360" w:lineRule="auto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Our town is very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______________. </w:t>
      </w:r>
      <w:r>
        <w:rPr>
          <w:rFonts w:ascii="Arial" w:hAnsi="Arial" w:cs="Arial"/>
          <w:sz w:val="20"/>
          <w:szCs w:val="20"/>
          <w:lang w:val="en-US"/>
        </w:rPr>
        <w:t>I’d like to live somewhere with cleaner air.</w:t>
      </w:r>
    </w:p>
    <w:p w:rsidR="00E010A3" w:rsidRDefault="0082077B" w:rsidP="00771B8C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I like this armchair. It’s really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 to sit</w:t>
      </w:r>
      <w:r w:rsidRPr="00771B8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 in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.</w:t>
      </w:r>
    </w:p>
    <w:p w:rsidR="00E010A3" w:rsidRDefault="0082077B" w:rsidP="00771B8C">
      <w:pPr>
        <w:spacing w:after="0" w:line="360" w:lineRule="auto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I’m looking for a light and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>
        <w:rPr>
          <w:rFonts w:ascii="Arial" w:hAnsi="Arial" w:cs="Arial"/>
          <w:sz w:val="20"/>
          <w:szCs w:val="20"/>
          <w:lang w:val="en-US"/>
        </w:rPr>
        <w:t>flat. I hate dark places.</w:t>
      </w:r>
    </w:p>
    <w:p w:rsidR="00E010A3" w:rsidRDefault="0082077B" w:rsidP="00771B8C">
      <w:pPr>
        <w:spacing w:after="0" w:line="360" w:lineRule="auto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 There are a lot of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>
        <w:rPr>
          <w:rFonts w:ascii="Arial" w:hAnsi="Arial" w:cs="Arial"/>
          <w:sz w:val="20"/>
          <w:szCs w:val="20"/>
          <w:lang w:val="en-US"/>
        </w:rPr>
        <w:t>buildings in this part of the city.</w:t>
      </w:r>
    </w:p>
    <w:p w:rsidR="00E010A3" w:rsidRDefault="0082077B" w:rsidP="00771B8C">
      <w:pPr>
        <w:spacing w:after="0" w:line="360" w:lineRule="auto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 I often invite my friends over so I have to keep my room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______________.</w:t>
      </w:r>
    </w:p>
    <w:p w:rsidR="00E010A3" w:rsidRDefault="0082077B" w:rsidP="001C72E3">
      <w:pPr>
        <w:spacing w:after="0" w:line="360" w:lineRule="auto"/>
        <w:rPr>
          <w:rFonts w:ascii="Arial" w:hAnsi="Arial" w:cs="Arial"/>
          <w:b/>
          <w:sz w:val="20"/>
          <w:szCs w:val="20"/>
        </w:rPr>
        <w:sectPr w:rsidR="00E010A3">
          <w:headerReference w:type="default" r:id="rId9"/>
          <w:footerReference w:type="default" r:id="rId10"/>
          <w:pgSz w:w="11906" w:h="16838"/>
          <w:pgMar w:top="1417" w:right="1417" w:bottom="1417" w:left="1417" w:header="284" w:footer="708" w:gutter="0"/>
          <w:cols w:space="708"/>
          <w:formProt w:val="0"/>
          <w:docGrid w:linePitch="360"/>
        </w:sectPr>
      </w:pPr>
      <w:r>
        <w:rPr>
          <w:rFonts w:ascii="Arial" w:hAnsi="Arial" w:cs="Arial"/>
          <w:sz w:val="20"/>
          <w:szCs w:val="20"/>
          <w:lang w:val="en-US"/>
        </w:rPr>
        <w:t xml:space="preserve">6  We live in the city centre so we try to spend the weekends somewhere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______________.</w:t>
      </w:r>
    </w:p>
    <w:p w:rsidR="00E010A3" w:rsidRDefault="00E010A3" w:rsidP="001C72E3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sectPr w:rsidR="00E010A3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48" w:rsidRDefault="00D15A48">
      <w:pPr>
        <w:spacing w:after="0" w:line="240" w:lineRule="auto"/>
      </w:pPr>
      <w:r>
        <w:separator/>
      </w:r>
    </w:p>
  </w:endnote>
  <w:endnote w:type="continuationSeparator" w:id="0">
    <w:p w:rsidR="00D15A48" w:rsidRDefault="00D1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A3" w:rsidRDefault="0082077B">
    <w:pPr>
      <w:pStyle w:val="Stopka"/>
      <w:rPr>
        <w:rFonts w:ascii="Arial" w:hAnsi="Arial" w:cs="Arial"/>
        <w:sz w:val="18"/>
        <w:szCs w:val="18"/>
        <w:lang w:val="en-US"/>
      </w:rPr>
    </w:pPr>
    <w:bookmarkStart w:id="4" w:name="_Hlk520107594"/>
    <w:bookmarkStart w:id="5" w:name="_Hlk520107595"/>
    <w:bookmarkStart w:id="6" w:name="_Hlk520107591"/>
    <w:bookmarkStart w:id="7" w:name="_Hlk520107592"/>
    <w:bookmarkStart w:id="8" w:name="_Hlk520107593"/>
    <w:bookmarkStart w:id="9" w:name="_Hlk520107590"/>
    <w:bookmarkStart w:id="10" w:name="_Hlk520107589"/>
    <w:bookmarkStart w:id="11" w:name="_Hlk520107588"/>
    <w:bookmarkStart w:id="12" w:name="_Hlk519522654"/>
    <w:bookmarkStart w:id="13" w:name="_Hlk520107587"/>
    <w:bookmarkStart w:id="14" w:name="_Hlk520107586"/>
    <w:bookmarkStart w:id="15" w:name="_Hlk520107585"/>
    <w:bookmarkStart w:id="16" w:name="_Hlk520107584"/>
    <w:bookmarkStart w:id="17" w:name="_Hlk520107583"/>
    <w:bookmarkStart w:id="18" w:name="_Hlk520107582"/>
    <w:bookmarkStart w:id="19" w:name="_Hlk520107581"/>
    <w:bookmarkStart w:id="20" w:name="_Hlk520107580"/>
    <w:bookmarkStart w:id="21" w:name="_Hlk519522653"/>
    <w:bookmarkStart w:id="22" w:name="_Hlk519522652"/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>
      <w:rPr>
        <w:rFonts w:ascii="Arial" w:hAnsi="Arial" w:cs="Arial"/>
        <w:b/>
        <w:sz w:val="18"/>
        <w:szCs w:val="18"/>
        <w:lang w:val="en-US"/>
      </w:rPr>
      <w:t>PHOTOCOPIABLE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A3" w:rsidRDefault="0082077B">
    <w:pPr>
      <w:pStyle w:val="Stopka"/>
      <w:rPr>
        <w:lang w:val="en-US"/>
      </w:rPr>
    </w:pPr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48" w:rsidRDefault="00D15A48">
      <w:pPr>
        <w:spacing w:after="0" w:line="240" w:lineRule="auto"/>
      </w:pPr>
      <w:r>
        <w:separator/>
      </w:r>
    </w:p>
  </w:footnote>
  <w:footnote w:type="continuationSeparator" w:id="0">
    <w:p w:rsidR="00D15A48" w:rsidRDefault="00D1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E3" w:rsidRDefault="001C72E3" w:rsidP="00423A30">
    <w:pPr>
      <w:pStyle w:val="Tekstpodstawowy"/>
      <w:rPr>
        <w:rFonts w:ascii="Calibri" w:hAnsi="Calibri" w:cs="Calibri"/>
        <w:b/>
      </w:rPr>
    </w:pPr>
    <w:bookmarkStart w:id="2" w:name="_Hlk523324334"/>
    <w:bookmarkStart w:id="3" w:name="_Hlk523324335"/>
  </w:p>
  <w:p w:rsidR="001C72E3" w:rsidRDefault="001C72E3" w:rsidP="00423A30">
    <w:pPr>
      <w:pStyle w:val="Tekstpodstawowy"/>
      <w:rPr>
        <w:rFonts w:ascii="Arial" w:hAnsi="Arial" w:cs="Arial"/>
        <w:sz w:val="22"/>
        <w:szCs w:val="22"/>
        <w:lang w:val="en-US"/>
      </w:rPr>
    </w:pPr>
    <w:r w:rsidRPr="0049744D">
      <w:rPr>
        <w:rFonts w:ascii="Calibri" w:hAnsi="Calibri" w:cs="Calibri"/>
        <w:b/>
      </w:rPr>
      <w:t>REPETYTORIUM ÓSMOKLASISTY</w:t>
    </w:r>
    <w:r w:rsidRPr="0049744D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2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Pr="001C72E3">
      <w:rPr>
        <w:rFonts w:ascii="Arial" w:hAnsi="Arial" w:cs="Arial"/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2E3" w:rsidRDefault="001C72E3">
                            <w:pPr>
                              <w:pStyle w:val="Nagwek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44381B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1C72E3" w:rsidRDefault="001C72E3">
                      <w:pPr>
                        <w:pStyle w:val="Nagwek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44381B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</w:t>
    </w:r>
  </w:p>
  <w:bookmarkEnd w:id="2"/>
  <w:bookmarkEnd w:id="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30" w:rsidRPr="001C72E3" w:rsidRDefault="00423A30" w:rsidP="001C7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0C3A"/>
    <w:multiLevelType w:val="multilevel"/>
    <w:tmpl w:val="24A20C3A"/>
    <w:lvl w:ilvl="0">
      <w:start w:val="1"/>
      <w:numFmt w:val="decimal"/>
      <w:lvlText w:val="%1"/>
      <w:lvlJc w:val="left"/>
      <w:pPr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3CD2"/>
    <w:multiLevelType w:val="multilevel"/>
    <w:tmpl w:val="28A03CD2"/>
    <w:lvl w:ilvl="0">
      <w:start w:val="1"/>
      <w:numFmt w:val="decimal"/>
      <w:lvlText w:val="%1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2416C"/>
    <w:multiLevelType w:val="hybridMultilevel"/>
    <w:tmpl w:val="F0544928"/>
    <w:lvl w:ilvl="0" w:tplc="9A10BEB0">
      <w:start w:val="5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AE5C5A"/>
    <w:multiLevelType w:val="hybridMultilevel"/>
    <w:tmpl w:val="AF003FB4"/>
    <w:lvl w:ilvl="0" w:tplc="BB7617AE">
      <w:start w:val="4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E2"/>
    <w:rsid w:val="000C5B24"/>
    <w:rsid w:val="00183CC2"/>
    <w:rsid w:val="001C72E3"/>
    <w:rsid w:val="003803BE"/>
    <w:rsid w:val="00414E1F"/>
    <w:rsid w:val="00423A30"/>
    <w:rsid w:val="00432058"/>
    <w:rsid w:val="00432102"/>
    <w:rsid w:val="0044381B"/>
    <w:rsid w:val="005C6AA1"/>
    <w:rsid w:val="005D5C51"/>
    <w:rsid w:val="006120FE"/>
    <w:rsid w:val="0074689A"/>
    <w:rsid w:val="00771B8C"/>
    <w:rsid w:val="007B07F4"/>
    <w:rsid w:val="0082077B"/>
    <w:rsid w:val="008638D8"/>
    <w:rsid w:val="008B4ADD"/>
    <w:rsid w:val="00A64407"/>
    <w:rsid w:val="00AB0AAF"/>
    <w:rsid w:val="00AF52D2"/>
    <w:rsid w:val="00B039BD"/>
    <w:rsid w:val="00B6626A"/>
    <w:rsid w:val="00B81CE2"/>
    <w:rsid w:val="00D15A48"/>
    <w:rsid w:val="00D653DC"/>
    <w:rsid w:val="00E010A3"/>
    <w:rsid w:val="00EB3270"/>
    <w:rsid w:val="00EB51EB"/>
    <w:rsid w:val="00FB59D1"/>
    <w:rsid w:val="6D3D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Pr>
      <w:rFonts w:ascii="Segoe UI" w:hAnsi="Segoe UI" w:cs="Mangal"/>
      <w:sz w:val="18"/>
      <w:szCs w:val="16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</w:pPr>
    <w:rPr>
      <w:rFonts w:ascii="Times New Roman" w:hAnsi="Times New Roman" w:cs="Times New Roman"/>
      <w:b/>
      <w:color w:val="FFFFFF" w:themeColor="background1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kern w:val="2"/>
      <w:sz w:val="18"/>
      <w:szCs w:val="16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Liberation Serif" w:hAnsi="Liberation Serif" w:cs="Mangal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Liberation Serif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95654-E780-430E-9E3A-AF9003A3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2A  MIEJSCE ZAMIESZKANIA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2A  MIEJSCE ZAMIESZKANIA</dc:title>
  <dc:creator>Szyszka, Marta</dc:creator>
  <cp:lastModifiedBy>User</cp:lastModifiedBy>
  <cp:revision>2</cp:revision>
  <cp:lastPrinted>2018-08-29T10:46:00Z</cp:lastPrinted>
  <dcterms:created xsi:type="dcterms:W3CDTF">2018-10-02T14:21:00Z</dcterms:created>
  <dcterms:modified xsi:type="dcterms:W3CDTF">2018-10-02T14:21:00Z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